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5289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5274310" cy="3667125"/>
            <wp:effectExtent l="19050" t="0" r="2540" b="0"/>
            <wp:wrapNone/>
            <wp:docPr id="1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707EC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7BA3C81E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65AA758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79C9F788"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四年级上册第八单元</w:t>
      </w:r>
    </w:p>
    <w:p w14:paraId="0B85AE9F">
      <w:pPr>
        <w:jc w:val="center"/>
        <w:rPr>
          <w:rFonts w:ascii="黑体" w:hAnsi="黑体" w:eastAsia="黑体"/>
          <w:b/>
          <w:sz w:val="36"/>
          <w:szCs w:val="32"/>
        </w:rPr>
      </w:pPr>
      <w:bookmarkStart w:id="6" w:name="_GoBack"/>
      <w:bookmarkEnd w:id="6"/>
      <w:r>
        <w:rPr>
          <w:rFonts w:hint="eastAsia" w:ascii="黑体" w:hAnsi="黑体" w:eastAsia="黑体"/>
          <w:b/>
          <w:sz w:val="36"/>
          <w:szCs w:val="32"/>
        </w:rPr>
        <w:t>单元作业设计</w:t>
      </w:r>
    </w:p>
    <w:p w14:paraId="427F9C1E"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穿越历史长河  走近历史人物</w:t>
      </w:r>
    </w:p>
    <w:p w14:paraId="088EAFB1">
      <w:pPr>
        <w:jc w:val="center"/>
        <w:rPr>
          <w:rFonts w:ascii="仓耳小丸子" w:hAnsi="仓耳小丸子" w:eastAsia="仓耳小丸子"/>
          <w:b/>
          <w:sz w:val="36"/>
          <w:szCs w:val="32"/>
        </w:rPr>
      </w:pPr>
    </w:p>
    <w:p w14:paraId="63040806"/>
    <w:p w14:paraId="53EE2DBA">
      <w:pPr>
        <w:rPr>
          <w:rFonts w:ascii="黑体" w:hAnsi="黑体" w:eastAsia="黑体"/>
          <w:b/>
          <w:sz w:val="32"/>
          <w:szCs w:val="32"/>
        </w:rPr>
      </w:pPr>
    </w:p>
    <w:p w14:paraId="74C956C7"/>
    <w:p w14:paraId="65EC2F0F"/>
    <w:p w14:paraId="727F6C26">
      <w:pPr>
        <w:rPr>
          <w:rFonts w:ascii="千图马克手写体" w:hAnsi="千图马克手写体" w:eastAsia="千图马克手写体" w:cs="千图马克手写体"/>
          <w:sz w:val="28"/>
          <w:szCs w:val="28"/>
        </w:rPr>
      </w:pPr>
    </w:p>
    <w:p w14:paraId="609D81D7">
      <w:pPr>
        <w:jc w:val="center"/>
        <w:rPr>
          <w:rFonts w:ascii="黑体" w:hAnsi="黑体" w:eastAsia="黑体" w:cs="千图马克手写体"/>
          <w:sz w:val="32"/>
          <w:szCs w:val="32"/>
        </w:rPr>
      </w:pPr>
      <w:r>
        <w:rPr>
          <w:rFonts w:hint="eastAsia" w:ascii="黑体" w:hAnsi="黑体" w:eastAsia="黑体" w:cs="千图马克手写体"/>
          <w:sz w:val="32"/>
          <w:szCs w:val="32"/>
        </w:rPr>
        <w:t>时光如川浪淘沙，</w:t>
      </w:r>
    </w:p>
    <w:p w14:paraId="56436613">
      <w:pPr>
        <w:jc w:val="center"/>
        <w:rPr>
          <w:rFonts w:ascii="黑体" w:hAnsi="黑体" w:eastAsia="黑体" w:cs="千图马克手写体"/>
          <w:sz w:val="32"/>
          <w:szCs w:val="32"/>
        </w:rPr>
      </w:pPr>
      <w:r>
        <w:rPr>
          <w:rFonts w:hint="eastAsia" w:ascii="黑体" w:hAnsi="黑体" w:eastAsia="黑体" w:cs="千图马克手写体"/>
          <w:sz w:val="32"/>
          <w:szCs w:val="32"/>
        </w:rPr>
        <w:t>青史留名多俊杰。</w:t>
      </w:r>
    </w:p>
    <w:p w14:paraId="76721459">
      <w:pPr>
        <w:jc w:val="center"/>
        <w:rPr>
          <w:rFonts w:ascii="黑体" w:hAnsi="黑体" w:eastAsia="黑体" w:cs="千图马克手写体"/>
          <w:sz w:val="32"/>
          <w:szCs w:val="32"/>
        </w:rPr>
      </w:pPr>
      <w:r>
        <w:rPr>
          <w:rFonts w:hint="eastAsia" w:ascii="黑体" w:hAnsi="黑体" w:eastAsia="黑体" w:cs="千图马克手写体"/>
          <w:sz w:val="32"/>
          <w:szCs w:val="32"/>
        </w:rPr>
        <w:t>中国是一个历史悠久的国家，</w:t>
      </w:r>
    </w:p>
    <w:p w14:paraId="0030FBEB">
      <w:pPr>
        <w:jc w:val="center"/>
        <w:rPr>
          <w:rFonts w:ascii="黑体" w:hAnsi="黑体" w:eastAsia="黑体" w:cs="千图马克手写体"/>
          <w:sz w:val="32"/>
          <w:szCs w:val="32"/>
        </w:rPr>
      </w:pPr>
      <w:r>
        <w:rPr>
          <w:rFonts w:hint="eastAsia" w:ascii="黑体" w:hAnsi="黑体" w:eastAsia="黑体" w:cs="千图马克手写体"/>
          <w:sz w:val="32"/>
          <w:szCs w:val="32"/>
        </w:rPr>
        <w:t>在历史的长河里，</w:t>
      </w:r>
    </w:p>
    <w:p w14:paraId="1F45CA6B">
      <w:pPr>
        <w:jc w:val="center"/>
        <w:rPr>
          <w:rFonts w:ascii="黑体" w:hAnsi="黑体" w:eastAsia="黑体" w:cs="千图马克手写体"/>
          <w:sz w:val="32"/>
          <w:szCs w:val="32"/>
        </w:rPr>
      </w:pPr>
      <w:r>
        <w:rPr>
          <w:rFonts w:hint="eastAsia" w:ascii="黑体" w:hAnsi="黑体" w:eastAsia="黑体" w:cs="千图马克手写体"/>
          <w:sz w:val="32"/>
          <w:szCs w:val="32"/>
        </w:rPr>
        <w:t>涌现出过无数的英雄、智者，</w:t>
      </w:r>
    </w:p>
    <w:p w14:paraId="5924D96F">
      <w:pPr>
        <w:jc w:val="center"/>
        <w:rPr>
          <w:rFonts w:ascii="黑体" w:hAnsi="黑体" w:eastAsia="黑体" w:cs="千图马克手写体"/>
          <w:sz w:val="32"/>
          <w:szCs w:val="32"/>
        </w:rPr>
      </w:pPr>
      <w:r>
        <w:rPr>
          <w:rFonts w:hint="eastAsia" w:ascii="黑体" w:hAnsi="黑体" w:eastAsia="黑体" w:cs="千图马克手写体"/>
          <w:sz w:val="32"/>
          <w:szCs w:val="32"/>
        </w:rPr>
        <w:t>他们的故事，</w:t>
      </w:r>
    </w:p>
    <w:p w14:paraId="760C4480">
      <w:pPr>
        <w:jc w:val="center"/>
        <w:rPr>
          <w:rFonts w:ascii="黑体" w:hAnsi="黑体" w:eastAsia="黑体" w:cs="千图马克手写体"/>
          <w:sz w:val="32"/>
          <w:szCs w:val="32"/>
        </w:rPr>
      </w:pPr>
      <w:r>
        <w:rPr>
          <w:rFonts w:hint="eastAsia" w:ascii="黑体" w:hAnsi="黑体" w:eastAsia="黑体" w:cs="千图马克手写体"/>
          <w:sz w:val="32"/>
          <w:szCs w:val="32"/>
        </w:rPr>
        <w:t>一直流传至今。</w:t>
      </w:r>
    </w:p>
    <w:p w14:paraId="7EB96164">
      <w:pPr>
        <w:jc w:val="center"/>
        <w:rPr>
          <w:rFonts w:ascii="黑体" w:hAnsi="黑体" w:eastAsia="黑体" w:cs="千图马克手写体"/>
          <w:sz w:val="32"/>
          <w:szCs w:val="32"/>
        </w:rPr>
      </w:pPr>
      <w:r>
        <w:rPr>
          <w:rFonts w:hint="eastAsia" w:ascii="黑体" w:hAnsi="黑体" w:eastAsia="黑体" w:cs="千图马克手写体"/>
          <w:sz w:val="32"/>
          <w:szCs w:val="32"/>
        </w:rPr>
        <w:t>而我们，</w:t>
      </w:r>
    </w:p>
    <w:p w14:paraId="6C1EDF44">
      <w:pPr>
        <w:jc w:val="center"/>
        <w:rPr>
          <w:rFonts w:ascii="黑体" w:hAnsi="黑体" w:eastAsia="黑体" w:cs="千图马克手写体"/>
          <w:sz w:val="32"/>
          <w:szCs w:val="32"/>
        </w:rPr>
      </w:pPr>
      <w:r>
        <w:rPr>
          <w:rFonts w:hint="eastAsia" w:ascii="黑体" w:hAnsi="黑体" w:eastAsia="黑体" w:cs="千图马克手写体"/>
          <w:sz w:val="32"/>
          <w:szCs w:val="32"/>
        </w:rPr>
        <w:t>有责任把他们的故事继续传播开去，</w:t>
      </w:r>
    </w:p>
    <w:p w14:paraId="2B8B2EA1">
      <w:pPr>
        <w:jc w:val="center"/>
        <w:rPr>
          <w:sz w:val="32"/>
          <w:szCs w:val="32"/>
        </w:rPr>
      </w:pPr>
      <w:r>
        <w:rPr>
          <w:rFonts w:hint="eastAsia" w:ascii="黑体" w:hAnsi="黑体" w:eastAsia="黑体" w:cs="千图马克手写体"/>
          <w:sz w:val="32"/>
          <w:szCs w:val="32"/>
        </w:rPr>
        <w:t>让更多人认识他们，记住他们。</w:t>
      </w:r>
    </w:p>
    <w:p w14:paraId="0789582C"/>
    <w:p w14:paraId="509A72F8"/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394"/>
        <w:gridCol w:w="2835"/>
        <w:gridCol w:w="879"/>
      </w:tblGrid>
      <w:tr w14:paraId="2543A4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0E9190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25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王戎不取道旁李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》</w:t>
            </w:r>
          </w:p>
        </w:tc>
      </w:tr>
      <w:tr w14:paraId="36459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2DC9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  <w:p w14:paraId="313009CD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2E6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D3A5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AD5D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时长</w:t>
            </w:r>
          </w:p>
        </w:tc>
      </w:tr>
      <w:tr w14:paraId="791FB9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FBC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基础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CC02"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一、原文填空。</w:t>
            </w:r>
          </w:p>
          <w:p w14:paraId="1EBC2A67">
            <w:pPr>
              <w:widowControl/>
              <w:spacing w:line="560" w:lineRule="exact"/>
              <w:ind w:firstLine="560" w:firstLineChars="200"/>
              <w:jc w:val="lef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王róng（  ）七岁，cháng（  ）与zhū（  ）小儿游。看道边李树多子折枝，zhū（  ）儿jìng（  ）走取之，wéi（  ）róng（  ）不动。</w:t>
            </w:r>
          </w:p>
          <w:p w14:paraId="6C5DE65E">
            <w:pPr>
              <w:widowControl/>
              <w:spacing w:line="560" w:lineRule="exact"/>
              <w:rPr>
                <w:rFonts w:ascii="仿宋" w:hAnsi="仿宋" w:eastAsia="仿宋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color w:val="000000"/>
                <w:sz w:val="28"/>
                <w:szCs w:val="28"/>
              </w:rPr>
              <w:t>二、文言文我能行。</w:t>
            </w:r>
          </w:p>
          <w:p w14:paraId="66B2E733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1.尝：_________  竞走：_________</w:t>
            </w:r>
          </w:p>
          <w:p w14:paraId="00F78AD0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唯：_________  信然：_________</w:t>
            </w:r>
          </w:p>
          <w:p w14:paraId="028EB527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2.背诵课文。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B1BF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  <w:p w14:paraId="46074C9D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3C5E1035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  <w:p w14:paraId="29327A3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结合注释，了解文言文的意思，熟读成诵。</w:t>
            </w:r>
          </w:p>
          <w:p w14:paraId="16FDDBA6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2E9D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10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</w:p>
        </w:tc>
      </w:tr>
      <w:tr w14:paraId="3DCD90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3F9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提升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1CFE">
            <w:pPr>
              <w:widowControl/>
              <w:spacing w:line="560" w:lineRule="exact"/>
              <w:jc w:val="left"/>
              <w:rPr>
                <w:rFonts w:ascii="仿宋" w:hAnsi="仿宋" w:eastAsia="仿宋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三</w:t>
            </w:r>
            <w:r>
              <w:rPr>
                <w:rFonts w:ascii="仿宋" w:hAnsi="仿宋" w:eastAsia="仿宋" w:cs="Calibri"/>
                <w:b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结合注释 ，讲述故事。</w:t>
            </w:r>
          </w:p>
          <w:p w14:paraId="48132E0B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用自己的语言把故事讲完整、讲生动，可以参考注释，结合故事情节，想象人物说的话，揣摩人物内心。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F7AC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本题主要考察学生借助注释、联系上下文理解词语意思的能力，能结合生活经验添加故事内容，进一步增强理解和表达能力。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69E0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20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</w:tbl>
    <w:p w14:paraId="3E029579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39ACAE69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25 课 作 业 评 价 标 准</w:t>
      </w:r>
    </w:p>
    <w:tbl>
      <w:tblPr>
        <w:tblStyle w:val="13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7C3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7BE0F5B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742B452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4970439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师评</w:t>
            </w:r>
          </w:p>
        </w:tc>
      </w:tr>
      <w:tr w14:paraId="01EB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35873B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446C6191">
            <w:pPr>
              <w:jc w:val="lef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字迹整洁，没有错别字。</w:t>
            </w:r>
          </w:p>
        </w:tc>
        <w:tc>
          <w:tcPr>
            <w:tcW w:w="1635" w:type="dxa"/>
            <w:vAlign w:val="center"/>
          </w:tcPr>
          <w:p w14:paraId="3032FF2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37" o:spid="_x0000_s1037" o:spt="100" style="position:absolute;left:0pt;margin-left:53.5pt;margin-top:20.4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8969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35" o:spid="_x0000_s1035" o:spt="100" style="position:absolute;left:0pt;margin-left:33.4pt;margin-top:21.1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A6FA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36" o:spid="_x0000_s1036" o:spt="100" style="position:absolute;left:0pt;margin-left:13.15pt;margin-top:21.1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A1EC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4B3EA74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45C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22032EC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5C1054EE"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认真检查，准确率高。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A8AD3B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34" o:spid="_x0000_s1034" o:spt="100" style="position:absolute;left:0pt;margin-left:52pt;margin-top:21.85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7E16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32" o:spid="_x0000_s1032" o:spt="100" style="position:absolute;left:0pt;margin-left:32.8pt;margin-top:22.0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A798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33" o:spid="_x0000_s1033" o:spt="100" style="position:absolute;left:0pt;margin-left:12.1pt;margin-top:22.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3035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3454BD82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0E06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0FC8BAC6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1B691B1D"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语句通顺，能用完整句子表达出自己的意思。</w:t>
            </w:r>
          </w:p>
        </w:tc>
        <w:tc>
          <w:tcPr>
            <w:tcW w:w="1635" w:type="dxa"/>
            <w:vAlign w:val="center"/>
          </w:tcPr>
          <w:p w14:paraId="495071B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28" o:spid="_x0000_s1028" o:spt="100" style="position:absolute;left:0pt;margin-left:50.8pt;margin-top:25.25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73592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26" o:spid="_x0000_s1026" o:spt="100" style="position:absolute;left:0pt;margin-left:31.45pt;margin-top:24.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45DE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27" o:spid="_x0000_s1027" o:spt="100" style="position:absolute;left:0pt;margin-left:11.35pt;margin-top:23.7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958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33CA703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450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55FACD2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讲述故事</w:t>
            </w:r>
          </w:p>
        </w:tc>
        <w:tc>
          <w:tcPr>
            <w:tcW w:w="5550" w:type="dxa"/>
            <w:vAlign w:val="center"/>
          </w:tcPr>
          <w:p w14:paraId="29E42251"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1.用自己的语言把故事讲述完整。</w:t>
            </w:r>
          </w:p>
          <w:p w14:paraId="06BA6117"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2.想象人物说的话，把故事讲生动。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764D77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31" o:spid="_x0000_s1031" o:spt="100" style="position:absolute;left:0pt;margin-left:51.4pt;margin-top:23.05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5554E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29" o:spid="_x0000_s1029" o:spt="100" style="position:absolute;left:0pt;margin-left:31.3pt;margin-top:23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2DF6C6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30" o:spid="_x0000_s1030" o:spt="100" style="position:absolute;left:0pt;margin-left:11.05pt;margin-top:23.4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0DB6F8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67AB31E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21310A2D">
      <w:pPr>
        <w:spacing w:line="560" w:lineRule="exact"/>
        <w:rPr>
          <w:rFonts w:hint="eastAsia" w:ascii="仿宋" w:hAnsi="仿宋" w:eastAsia="仿宋"/>
          <w:color w:val="000000"/>
          <w:sz w:val="28"/>
          <w:szCs w:val="28"/>
        </w:rPr>
      </w:pPr>
    </w:p>
    <w:p w14:paraId="7441F1F0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94"/>
        <w:gridCol w:w="2977"/>
        <w:gridCol w:w="879"/>
      </w:tblGrid>
      <w:tr w14:paraId="7F4524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D48C1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26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西门豹治邺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》</w:t>
            </w:r>
          </w:p>
        </w:tc>
      </w:tr>
      <w:tr w14:paraId="689C71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8532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  <w:p w14:paraId="613C78BC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AAD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36B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1EB7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时长</w:t>
            </w:r>
          </w:p>
        </w:tc>
      </w:tr>
      <w:tr w14:paraId="491E84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5EF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基础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BB18">
            <w:pPr>
              <w:widowControl/>
              <w:spacing w:line="560" w:lineRule="exact"/>
              <w:rPr>
                <w:rFonts w:ascii="仿宋" w:hAnsi="仿宋" w:eastAsia="仿宋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color w:val="000000"/>
                <w:sz w:val="28"/>
                <w:szCs w:val="28"/>
              </w:rPr>
              <w:t>一、读句子，看拼音，写字词。</w:t>
            </w:r>
          </w:p>
          <w:p w14:paraId="43C198D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西门bào(  ）被pài qù(  ）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gu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ǎ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n lǐ(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 xml:space="preserve">）邺县，他不仅破除了河神qǔ xí fu( 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的迷信，救了那些被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ī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pò（     ）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的女孩，还引水 guàn gài(  ）田地，治理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hàn zāi(</w:t>
            </w: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)，为百姓造福。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2A50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693C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10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</w:p>
        </w:tc>
      </w:tr>
      <w:tr w14:paraId="55FA5F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9EA6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提升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133A">
            <w:pPr>
              <w:widowControl/>
              <w:spacing w:line="560" w:lineRule="exact"/>
              <w:rPr>
                <w:rFonts w:ascii="仿宋" w:hAnsi="仿宋" w:eastAsia="仿宋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color w:val="000000"/>
                <w:sz w:val="28"/>
                <w:szCs w:val="28"/>
              </w:rPr>
              <w:t>二、根据课文内容完成练习。</w:t>
            </w:r>
          </w:p>
          <w:p w14:paraId="487C8413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1．按照事情发展顺序，给下列内容排序：</w:t>
            </w:r>
          </w:p>
          <w:p w14:paraId="586738F2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___________________。（填序号）</w:t>
            </w:r>
          </w:p>
          <w:p w14:paraId="49F8FFD9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①调查原因，掌握证据</w:t>
            </w:r>
          </w:p>
          <w:p w14:paraId="665B637F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②兴修水利，改变面貌</w:t>
            </w:r>
          </w:p>
          <w:p w14:paraId="0C20C64C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③邺县田地荒芜，人烟稀少</w:t>
            </w:r>
          </w:p>
          <w:p w14:paraId="24C7B1D2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④严办首恶，为民除害</w:t>
            </w:r>
          </w:p>
          <w:p w14:paraId="444CF02F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2．以上内容中详写的部分是（  ），略写的部分是（  ）（填序号）。</w:t>
            </w:r>
          </w:p>
          <w:p w14:paraId="2D3A1490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3．根据以上内容简单讲讲《西门豹治邺》的故事。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6206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本题考查学生提取关键词句梳理课文内容的能力，练习长话短说，人物对话、心理，为创编课本剧做好铺垫。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1DC2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20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  <w:tr w14:paraId="666524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273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拓展作业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EF8F">
            <w:pPr>
              <w:widowControl/>
              <w:spacing w:line="560" w:lineRule="exact"/>
              <w:rPr>
                <w:rFonts w:ascii="仿宋" w:hAnsi="仿宋" w:eastAsia="仿宋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color w:val="000000"/>
                <w:sz w:val="28"/>
                <w:szCs w:val="28"/>
              </w:rPr>
              <w:t>三、创编课本剧</w:t>
            </w:r>
          </w:p>
          <w:p w14:paraId="3AA58D53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根据“阅读链接”中的剧本开头改编课文，</w:t>
            </w:r>
            <w:bookmarkStart w:id="0" w:name="OLE_LINK5"/>
            <w:bookmarkStart w:id="1" w:name="OLE_LINK6"/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创编人物对话推动情节</w:t>
            </w:r>
            <w:bookmarkEnd w:id="0"/>
            <w:bookmarkEnd w:id="1"/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，刻画人物，演一演这个故事。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0602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初步感知剧本的特点以及行文格式，将叙述性的人物语言转换为人物间的对话，设计相应的动作、表情，表现人物内心、性格。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737E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30分钟</w:t>
            </w:r>
          </w:p>
        </w:tc>
      </w:tr>
    </w:tbl>
    <w:p w14:paraId="464EFCEE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1663E8B0">
      <w:pPr>
        <w:jc w:val="center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26 课作业评价标准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610"/>
        <w:gridCol w:w="2234"/>
      </w:tblGrid>
      <w:tr w14:paraId="471F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19144B17"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743" w:type="pct"/>
            <w:vAlign w:val="center"/>
          </w:tcPr>
          <w:p w14:paraId="0B5D110B"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329" w:type="pct"/>
            <w:vAlign w:val="center"/>
          </w:tcPr>
          <w:p w14:paraId="364421B3"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617E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vAlign w:val="center"/>
          </w:tcPr>
          <w:p w14:paraId="6137688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2743" w:type="pct"/>
            <w:vAlign w:val="center"/>
          </w:tcPr>
          <w:p w14:paraId="2B80B775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及时改错，按时按量独立完成。</w:t>
            </w:r>
          </w:p>
        </w:tc>
        <w:tc>
          <w:tcPr>
            <w:tcW w:w="1329" w:type="pct"/>
            <w:vAlign w:val="center"/>
          </w:tcPr>
          <w:p w14:paraId="2844546F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77" o:spid="_x0000_s1040" o:spt="100" style="position:absolute;left:0pt;margin-left:28.95pt;margin-top:20.7pt;height:17.25pt;width:18.75pt;z-index:251674624;v-text-anchor:middle;mso-width-relative:page;mso-height-relative:page;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DnsE1uUAgAATQ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A5&#10;7BNblAIAAE0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73777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73" o:spid="_x0000_s1038" o:spt="100" style="position:absolute;left:0pt;margin-left:55.75pt;margin-top:19.5pt;height:17.25pt;width:18.75pt;z-index:251672576;v-text-anchor:middle;mso-width-relative:page;mso-height-relative:page;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Jg2M5KV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jMSqU&#10;1gAAAAkBAAAPAAAAAAAAAAEAIAAAACIAAABkcnMvZG93bnJldi54bWxQSwECFAAUAAAACACHTuJA&#10;mDYzkp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868AEA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75" o:spid="_x0000_s1039" o:spt="100" style="position:absolute;left:0pt;margin-left:2.4pt;margin-top:18.5pt;height:17.25pt;width:18.75pt;z-index:251673600;v-text-anchor:middle;mso-width-relative:page;mso-height-relative:page;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qkSsHtUAAAAG&#10;AQAADwAAAAAAAAABACAAAAAiAAAAZHJzL2Rvd25yZXYueG1sUEsBAhQAFAAAAAgAh07iQIvmRl6R&#10;AgAATQUAAA4AAAAAAAAAAQAgAAAAJAEAAGRycy9lMm9Eb2MueG1sUEsFBgAAAAAGAAYAWQEAACcG&#10;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D93A6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F2F1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370BB78D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2" w:name="OLE_LINK3"/>
            <w:bookmarkStart w:id="3" w:name="OLE_LINK4"/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字迹工整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ab/>
            </w:r>
            <w:bookmarkEnd w:id="2"/>
            <w:bookmarkEnd w:id="3"/>
          </w:p>
        </w:tc>
        <w:tc>
          <w:tcPr>
            <w:tcW w:w="2743" w:type="pct"/>
            <w:vAlign w:val="center"/>
          </w:tcPr>
          <w:p w14:paraId="5E4C6A5F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字迹整洁，没有错别字，正确运用标点符号。</w:t>
            </w:r>
          </w:p>
        </w:tc>
        <w:tc>
          <w:tcPr>
            <w:tcW w:w="1329" w:type="pct"/>
            <w:vAlign w:val="center"/>
          </w:tcPr>
          <w:p w14:paraId="088961F7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55" o:spid="_x0000_s1041" o:spt="100" style="position:absolute;left:0pt;margin-left:55.95pt;margin-top:4.6pt;height:20.75pt;width:18.75pt;z-index:251675648;v-text-anchor:middle;mso-width-relative:page;mso-height-relative:page;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Vw9UX1gAA&#10;AAkBAAAPAAAAAAAAAAEAIAAAACIAAABkcnMvZG93bnJldi54bWxQSwECFAAUAAAACACHTuJAhVyY&#10;/pICAABNBQAADgAAAAAAAAABACAAAAAlAQAAZHJzL2Uyb0RvYy54bWxQSwUGAAAAAAYABgBZAQAA&#10;KQ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D638F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59" o:spid="_x0000_s1043" o:spt="100" style="position:absolute;left:0pt;margin-left:30.45pt;margin-top:4.6pt;height:18.55pt;width:18.75pt;z-index:251677696;v-text-anchor:middle;mso-width-relative:page;mso-height-relative:page;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zFm5t&#10;1gAAAAcBAAAPAAAAAAAAAAEAIAAAACIAAABkcnMvZG93bnJldi54bWxQSwECFAAUAAAACACHTuJA&#10;4voCvZUCAABNBQAADgAAAAAAAAABACAAAAAlAQAAZHJzL2Uyb0RvYy54bWxQSwUGAAAAAAYABgBZ&#10;AQAALA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4076B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57" o:spid="_x0000_s1042" o:spt="100" style="position:absolute;left:0pt;margin-left:6pt;margin-top:3.65pt;height:17.3pt;width:18.75pt;z-index:251676672;v-text-anchor:middle;mso-width-relative:page;mso-height-relative:page;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9bKwd5UCAABN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KcgkVSjUJkt+v90Oh1rq5giJbnbrfGbrkEOGcOL8iFtod&#10;koUHwV/A0goNDOhBwqjT9t3f9oM/dCFYMephfICdt1tiGUbihYL+PC2Oj8O8ReV4NC5BsYeW9aFF&#10;beVcQ+0KeHoMjWLw9+JabK2Wb+DdmIWoYCKKQuxUh0GZ+zTW8PJQNptFN5gxQ/y5ujQ0gAcKlZ5t&#10;vW557KlAVGJn4A+mLHbF8CKEMT7Uo9ftKzj9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wDuizV&#10;AAAABwEAAA8AAAAAAAAAAQAgAAAAIgAAAGRycy9kb3ducmV2LnhtbFBLAQIUABQAAAAIAIdO4kD1&#10;srB3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BAFFC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967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vAlign w:val="center"/>
          </w:tcPr>
          <w:p w14:paraId="67535114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复述练习</w:t>
            </w:r>
          </w:p>
        </w:tc>
        <w:tc>
          <w:tcPr>
            <w:tcW w:w="2743" w:type="pct"/>
            <w:vAlign w:val="center"/>
          </w:tcPr>
          <w:p w14:paraId="630E4E13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主要内容说详细，其他内容要简洁。</w:t>
            </w:r>
          </w:p>
        </w:tc>
        <w:tc>
          <w:tcPr>
            <w:tcW w:w="1329" w:type="pct"/>
            <w:vAlign w:val="center"/>
          </w:tcPr>
          <w:p w14:paraId="44D4961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41" o:spid="_x0000_s1049" o:spt="100" style="position:absolute;left:0pt;margin-left:31.05pt;margin-top:15.5pt;height:17.25pt;width:18.75pt;z-index:251683840;v-text-anchor:middle;mso-width-relative:page;mso-height-relative:page;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DoBKfpUCAABN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kEuoUKpJkPx2uR0KtdTNNRTZ6tT9ztAFhwjnxPlLYqHd&#10;IVl4EPwFLK3QwIAeJIw6bd//bT/4QxeCFaMexgfYebcmlmEkXiroz5NiNAJYH5XR+KgExe5blvsW&#10;tZYzDbUr4OkxNIrB34tbsbVavoV3YxqigokoCrFTHQZl5tNYw8tD2XQa3WDGDPHn6srQAB4oVHq6&#10;9rrlsacCUYmdgT+YstgVw4sQxnhfj153r+D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JXIRPV&#10;AAAABwEAAA8AAAAAAAAAAQAgAAAAIgAAAGRycy9kb3ducmV2LnhtbFBLAQIUABQAAAAIAIdO4kAO&#10;gEp+lQIAAE0FAAAOAAAAAAAAAAEAIAAAACQ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A0FDD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39" o:spid="_x0000_s1048" o:spt="100" style="position:absolute;left:0pt;margin-left:6.6pt;margin-top:15.35pt;height:17.25pt;width:18.75pt;z-index:251682816;v-text-anchor:middle;mso-width-relative:page;mso-height-relative:page;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sznA5lQIAAE0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RQS+xQ7kmUwna5HRu1NN0VNNmZPP3e0oWACOfEhwviYNyh&#10;WLgQwkt4cWmAATNKGPXGvfvbefSHKQQrRgOsD7Dzdk0cw0g+1zCfx9XBQdy3pBxMDmtQ3K5luWvR&#10;a3VmoHcwgpBdEqN/kNcid0a9gXtjFqOCiWgKsXMfRuUs5LWGm4ey2Sy5wY5ZEs71paURPFKozWwd&#10;DBdppiJRmZ2RP9iyNBXjjRDXeFdPXre34PQ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Toea9QA&#10;AAAHAQAADwAAAAAAAAABACAAAAAiAAAAZHJzL2Rvd25yZXYueG1sUEsBAhQAFAAAAAgAh07iQOzO&#10;cDmVAgAATQUAAA4AAAAAAAAAAQAgAAAAIwEAAGRycy9lMm9Eb2MueG1sUEsFBgAAAAAGAAYAWQEA&#10;ACo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6C41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37" o:spid="_x0000_s1047" o:spt="100" style="position:absolute;left:0pt;margin-left:56.55pt;margin-top:15.65pt;height:17.25pt;width:18.75pt;z-index:251681792;v-text-anchor:middle;mso-width-relative:page;mso-height-relative:page;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PuGwvOWAgAATQ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kEuoUKpJkHy2+V2KNRSN9dQZKtT9ztDFxwinBPnL4mF&#10;dodk4UHwF7C0QgMDepAw6rR9/7f94A9dCFaMehgfYOfdmliGkXipoD9PiqOjMG9RORqNS1DsvmW5&#10;b1FrOdNQuwKeHkOjGPy9uBVbq+VbeDemISqYiKIQO9VhUGY+jTW8PJRNp9ENZswQf66uDA3ggUKl&#10;p2uvWx57KhCV2Bn4gymLXTG8CGGM9/XodfcK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1t/&#10;DNYAAAAJAQAADwAAAAAAAAABACAAAAAiAAAAZHJzL2Rvd25yZXYueG1sUEsBAhQAFAAAAAgAh07i&#10;QPuGwvOWAgAATQUAAA4AAAAAAAAAAQAgAAAAJQ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E0116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3D3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1E46E5F6">
            <w:pPr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创编剧本</w:t>
            </w:r>
          </w:p>
        </w:tc>
        <w:tc>
          <w:tcPr>
            <w:tcW w:w="2743" w:type="pct"/>
            <w:vAlign w:val="center"/>
          </w:tcPr>
          <w:p w14:paraId="52DF7EB1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</w:rPr>
              <w:t>创编人物对话，在对话中辅以人物相应的动作、表情，表演生动。</w:t>
            </w:r>
          </w:p>
        </w:tc>
        <w:tc>
          <w:tcPr>
            <w:tcW w:w="1329" w:type="pct"/>
            <w:vAlign w:val="center"/>
          </w:tcPr>
          <w:p w14:paraId="4ADAD362">
            <w:pPr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4" o:spid="_x0000_s1044" o:spt="100" style="position:absolute;left:0pt;margin-left:56.95pt;margin-top:12.35pt;height:17.25pt;width:18.75pt;z-index:251678720;v-text-anchor:middle;mso-width-relative:page;mso-height-relative:page;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D8ieVtlQIAAEw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QW5hAqlmgTJb5fboVBL3VxDja1Oze8MXXCIcE6cvyQW&#10;uh2ShffAX8DSCg0M6EHCqNP2/d/2gz80IVgx6mF6gJ13a2IZRuKlgvY8KUajMG5RGY2PSlDsvmW5&#10;b1FrOdNQuwJeHkOjGPy9uBVbq+VbeDamISqYiKIQO9VhUGY+TTU8PJRNp9ENRswQf66uDA3ggUKl&#10;p2uvWx57KhCV2Bn4gyGLXTE8CGGK9/XodfcIT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9ll&#10;19cAAAAJAQAADwAAAAAAAAABACAAAAAiAAAAZHJzL2Rvd25yZXYueG1sUEsBAhQAFAAAAAgAh07i&#10;QPyJ5W2VAgAATAUAAA4AAAAAAAAAAQAgAAAAJgEAAGRycy9lMm9Eb2MueG1sUEsFBgAAAAAGAAYA&#10;WQEAAC0GAAAAAA=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BB68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2" o:spid="_x0000_s1046" o:spt="100" style="position:absolute;left:0pt;margin-left:30.8pt;margin-top:11.5pt;height:17.25pt;width:18.75pt;z-index:251680768;v-text-anchor:middle;mso-width-relative:page;mso-height-relative:page;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CGz4rCUAgAATA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IJdQoVSTIPn9ej8Uaq2bK6ix1an5naErDhHOiPMXxEK3&#10;Q7LwHvhzWFqhgQE9SBh12r77237whyYEK0Y9TA+w83ZLLMNIvFDQnsfFeBzGLSrjybQExR5a1ocW&#10;tZULDbUr4OUxNIrB34trsbVavoFnYx6igokoCrFTHQZl4dNUw8ND2Xwe3WDEDPFn6tLQAB4oVHq+&#10;9brlsacCUYmdgT8YstgVw4MQpvhQj163j+D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uawBHW&#10;AAAABwEAAA8AAAAAAAAAAQAgAAAAIgAAAGRycy9kb3ducmV2LnhtbFBLAQIUABQAAAAIAIdO4kAh&#10;s+KwlAIAAEwFAAAOAAAAAAAAAAEAIAAAACUBAABkcnMvZTJvRG9jLnhtbFBLBQYAAAAABgAGAFkB&#10;AAArBgAAAAA=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3D1B1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pict>
                <v:shape id="星形: 五角 6" o:spid="_x0000_s1045" o:spt="100" style="position:absolute;left:0pt;margin-left:3.6pt;margin-top:9.95pt;height:17.25pt;width:18.75pt;z-index:251679744;v-text-anchor:middle;mso-width-relative:page;mso-height-relative:page;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cvCdblAIAAEw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KMglVCjVJEh+u9wOhVrq5hpqbHVqfmfogkOEc+L8JbHQ7ZAs&#10;vAf+ApZWaGBADxJGnbbv/7Yf/KEJwYpRD9MD7LxbE8swEi8VtOdJMRqFcYvKaHxUgmL3Lct9i1rL&#10;mYbaFfDyGBrF4O/FrdhaLd/CszENUcFEFIXYqQ6DMvNpquHhoWw6jW4wYob4c3VlaAAPFCo9XXvd&#10;8thTgajEzsAfDFnsiuFBCFO8r0evu0dw8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s5xQk1AAA&#10;AAYBAAAPAAAAAAAAAAEAIAAAACIAAABkcnMvZG93bnJldi54bWxQSwECFAAUAAAACACHTuJAHLwn&#10;W5QCAABMBQAADgAAAAAAAAABACAAAAAjAQAAZHJzL2Uyb0RvYy54bWxQSwUGAAAAAAYABgBZAQAA&#10;KQYAAAAA&#10;" adj=",," path="m0,83678l90956,83679,119062,0,147168,83679,238124,83678,164539,135395,192647,219074,119062,167357,45477,219074,73585,135395xe">
                  <v:path textboxrect="0,0,238125,219075" o:connecttype="segments" o:connectlocs="119062,0;0,83678;45477,219074;192647,219074;238124,83678" o:connectangles="247,164,82,82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2B19A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E0A79CD">
      <w:pPr>
        <w:spacing w:line="560" w:lineRule="exact"/>
        <w:rPr>
          <w:rFonts w:ascii="仿宋" w:hAnsi="仿宋" w:eastAsia="仿宋"/>
          <w:sz w:val="28"/>
          <w:szCs w:val="28"/>
        </w:rPr>
      </w:pPr>
    </w:p>
    <w:p w14:paraId="3581D2FC">
      <w:pPr>
        <w:spacing w:line="560" w:lineRule="exact"/>
        <w:rPr>
          <w:rFonts w:ascii="仿宋" w:hAnsi="仿宋" w:eastAsia="仿宋"/>
          <w:sz w:val="28"/>
          <w:szCs w:val="28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94"/>
        <w:gridCol w:w="2977"/>
        <w:gridCol w:w="879"/>
      </w:tblGrid>
      <w:tr w14:paraId="6A9A9C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44E618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27.《故事二则》</w:t>
            </w:r>
          </w:p>
        </w:tc>
      </w:tr>
      <w:tr w14:paraId="0317D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95A2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  <w:p w14:paraId="232506D7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EA1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D5B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525C">
            <w:pPr>
              <w:widowControl/>
              <w:spacing w:line="560" w:lineRule="exact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时长</w:t>
            </w:r>
          </w:p>
        </w:tc>
      </w:tr>
      <w:tr w14:paraId="25DBBB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A5F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基础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4312">
            <w:pPr>
              <w:widowControl/>
              <w:spacing w:line="560" w:lineRule="exact"/>
              <w:rPr>
                <w:rFonts w:ascii="仿宋" w:hAnsi="仿宋" w:eastAsia="仿宋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一、用"√"给下列加点字选择正确的读音。</w:t>
            </w:r>
          </w:p>
          <w:p w14:paraId="0A5812BF">
            <w:pPr>
              <w:widowControl/>
              <w:spacing w:line="560" w:lineRule="exac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齐桓公（huán héng）</w:t>
            </w:r>
          </w:p>
          <w:p w14:paraId="687BABB4">
            <w:pPr>
              <w:widowControl/>
              <w:spacing w:line="560" w:lineRule="exac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敷药（fū fú)</w:t>
            </w:r>
          </w:p>
          <w:p w14:paraId="23586BD7">
            <w:pPr>
              <w:widowControl/>
              <w:spacing w:line="560" w:lineRule="exac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拴住（shuān suān）</w:t>
            </w:r>
          </w:p>
          <w:p w14:paraId="55B939FE">
            <w:pPr>
              <w:widowControl/>
              <w:spacing w:line="560" w:lineRule="exac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骨髓（suǐ suí)</w:t>
            </w:r>
          </w:p>
          <w:p w14:paraId="069C5420">
            <w:pPr>
              <w:widowControl/>
              <w:spacing w:line="560" w:lineRule="exac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二、辨字组词。</w:t>
            </w:r>
          </w:p>
          <w:p w14:paraId="2981D5D5">
            <w:pPr>
              <w:widowControl/>
              <w:spacing w:line="560" w:lineRule="exac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剂（    ）    候（    ）</w:t>
            </w:r>
          </w:p>
          <w:p w14:paraId="25310311">
            <w:pPr>
              <w:widowControl/>
              <w:spacing w:line="560" w:lineRule="exac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济（    ）    侯（    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CEA7">
            <w:pPr>
              <w:widowControl/>
              <w:spacing w:line="560" w:lineRule="exact"/>
              <w:ind w:firstLine="48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本题旨在考查学生字词读音、形近字辨析能力，熟练掌握熟字对比识记生字，知道形近字可以通过不同的形旁表示不同字义的区分方法。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4483C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10</w:t>
            </w: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分钟</w:t>
            </w:r>
          </w:p>
        </w:tc>
      </w:tr>
      <w:tr w14:paraId="00E5C9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A662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提升</w:t>
            </w:r>
            <w:r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  <w:t xml:space="preserve"> 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57D3A">
            <w:pPr>
              <w:widowControl/>
              <w:spacing w:line="560" w:lineRule="exact"/>
              <w:rPr>
                <w:rFonts w:ascii="仿宋" w:hAnsi="仿宋" w:eastAsia="仿宋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三、根据课文内容填空。</w:t>
            </w:r>
          </w:p>
          <w:p w14:paraId="6A1EFC8E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病在皮肤上，用__________就能够治好；发展到皮肉之间， 用__________的方法可以治好；即使发展到_________，__________也还能治好；一旦__________，只能等死，医生再也无能为力了。</w:t>
            </w:r>
          </w:p>
          <w:p w14:paraId="25FB114C">
            <w:pPr>
              <w:widowControl/>
              <w:spacing w:line="560" w:lineRule="exact"/>
              <w:rPr>
                <w:rFonts w:ascii="仿宋" w:hAnsi="仿宋" w:eastAsia="仿宋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000000"/>
                <w:sz w:val="28"/>
                <w:szCs w:val="28"/>
              </w:rPr>
              <w:t>四、带着问题来读书。</w:t>
            </w:r>
          </w:p>
          <w:p w14:paraId="5FF66F45">
            <w:pPr>
              <w:widowControl/>
              <w:spacing w:line="560" w:lineRule="exac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1．扁鹊是_______时期的名医，他_______次要给_______治病。</w:t>
            </w:r>
          </w:p>
          <w:p w14:paraId="78B91C1C">
            <w:pPr>
              <w:widowControl/>
              <w:spacing w:line="560" w:lineRule="exac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2．写出《扁鹊治病》中表示故事发展先后顺序的词句，再根据这些词句口头简要复述故事。</w:t>
            </w:r>
          </w:p>
          <w:p w14:paraId="10592A22">
            <w:pPr>
              <w:widowControl/>
              <w:spacing w:line="560" w:lineRule="exact"/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（      ）</w:t>
            </w:r>
            <w:r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  <w:t>--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（      ）</w:t>
            </w:r>
            <w:r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  <w:t>--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（      ）</w:t>
            </w:r>
            <w:r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  <w:t>--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（      ）</w:t>
            </w:r>
            <w:r>
              <w:rPr>
                <w:rFonts w:ascii="仿宋" w:hAnsi="仿宋" w:eastAsia="仿宋" w:cs="Calibri"/>
                <w:bCs/>
                <w:color w:val="000000"/>
                <w:sz w:val="28"/>
                <w:szCs w:val="28"/>
              </w:rPr>
              <w:t>--</w:t>
            </w:r>
            <w:r>
              <w:rPr>
                <w:rFonts w:hint="eastAsia" w:ascii="仿宋" w:hAnsi="仿宋" w:eastAsia="仿宋" w:cs="Calibri"/>
                <w:bCs/>
                <w:color w:val="000000"/>
                <w:sz w:val="28"/>
                <w:szCs w:val="28"/>
              </w:rPr>
              <w:t>（      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40DC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本题主要考察学生的观察能力、想象能力以及对本课语文要素的了解和掌握，训练学生的语言表达。</w:t>
            </w:r>
          </w:p>
          <w:p w14:paraId="4589D6E0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  <w:p w14:paraId="2DBC7297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本题主要考察学生说与写结合，尝试运用所学方法把事情发展过程中的重要内容写清楚，为口语交际及习作做准备。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75F4">
            <w:pPr>
              <w:widowControl/>
              <w:spacing w:line="560" w:lineRule="exact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20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分钟</w:t>
            </w:r>
          </w:p>
        </w:tc>
      </w:tr>
      <w:tr w14:paraId="0C421C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9C1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拓展作业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087A">
            <w:pPr>
              <w:widowControl/>
              <w:spacing w:line="560" w:lineRule="exact"/>
              <w:rPr>
                <w:rFonts w:ascii="仿宋" w:hAnsi="仿宋" w:eastAsia="仿宋" w:cs="Calibri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color w:val="000000"/>
                <w:sz w:val="28"/>
                <w:szCs w:val="28"/>
              </w:rPr>
              <w:t>五、思维导图。</w:t>
            </w:r>
          </w:p>
          <w:p w14:paraId="46B22B29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梳理第八单元学习内容，制作一份思维导图。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C9D6">
            <w:pPr>
              <w:widowControl/>
              <w:spacing w:line="560" w:lineRule="exact"/>
              <w:ind w:firstLine="560" w:firstLineChars="200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bookmarkStart w:id="4" w:name="OLE_LINK1"/>
            <w:bookmarkStart w:id="5" w:name="OLE_LINK2"/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厘清课时间的联系，体现单元语文要素的形成过程</w:t>
            </w:r>
            <w:bookmarkEnd w:id="4"/>
            <w:bookmarkEnd w:id="5"/>
            <w:r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79" w:type="dxa"/>
            <w:vAlign w:val="center"/>
          </w:tcPr>
          <w:p w14:paraId="06C8DEDE">
            <w:pPr>
              <w:widowControl/>
              <w:spacing w:line="560" w:lineRule="exact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30分钟</w:t>
            </w:r>
          </w:p>
        </w:tc>
      </w:tr>
    </w:tbl>
    <w:p w14:paraId="11F879A3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1153526D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27 课 作 业 评 价 标 准</w:t>
      </w:r>
    </w:p>
    <w:tbl>
      <w:tblPr>
        <w:tblStyle w:val="6"/>
        <w:tblW w:w="8866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5550"/>
        <w:gridCol w:w="1635"/>
      </w:tblGrid>
      <w:tr w14:paraId="62E2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1" w:type="dxa"/>
          </w:tcPr>
          <w:p w14:paraId="12CE5BE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0C3B481C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67108381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师评</w:t>
            </w:r>
          </w:p>
        </w:tc>
      </w:tr>
      <w:tr w14:paraId="4EB2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1" w:type="dxa"/>
            <w:vAlign w:val="center"/>
          </w:tcPr>
          <w:p w14:paraId="0446D992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  <w:vAlign w:val="center"/>
          </w:tcPr>
          <w:p w14:paraId="3D48F934">
            <w:pPr>
              <w:jc w:val="left"/>
              <w:rPr>
                <w:rFonts w:ascii="仿宋" w:hAnsi="仿宋" w:eastAsia="仿宋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635" w:type="dxa"/>
            <w:vAlign w:val="center"/>
          </w:tcPr>
          <w:p w14:paraId="044A66E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61" o:spid="_x0000_s1061" o:spt="100" style="position:absolute;left:0pt;margin-left:53.5pt;margin-top:20.45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84B0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59" o:spid="_x0000_s1059" o:spt="100" style="position:absolute;left:0pt;margin-left:33.4pt;margin-top:21.1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736AB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60" o:spid="_x0000_s1060" o:spt="100" style="position:absolute;left:0pt;margin-left:13.15pt;margin-top:21.1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5E13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0ECEAA6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6C90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1" w:type="dxa"/>
            <w:vAlign w:val="center"/>
          </w:tcPr>
          <w:p w14:paraId="04C96EC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  <w:vAlign w:val="center"/>
          </w:tcPr>
          <w:p w14:paraId="75BB8922"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认真检查，准确率高。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5CCC82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58" o:spid="_x0000_s1058" o:spt="100" style="position:absolute;left:0pt;margin-left:52pt;margin-top:21.85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FDFD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56" o:spid="_x0000_s1056" o:spt="100" style="position:absolute;left:0pt;margin-left:32.8pt;margin-top:22.0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4F1A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57" o:spid="_x0000_s1057" o:spt="100" style="position:absolute;left:0pt;margin-left:12.1pt;margin-top:22.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56C8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6909E957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76B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1" w:type="dxa"/>
            <w:vAlign w:val="center"/>
          </w:tcPr>
          <w:p w14:paraId="0DB845B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  <w:vAlign w:val="center"/>
          </w:tcPr>
          <w:p w14:paraId="6D60B5A3"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语句通顺，能用完整句子表达出自己的意思。</w:t>
            </w:r>
          </w:p>
        </w:tc>
        <w:tc>
          <w:tcPr>
            <w:tcW w:w="1635" w:type="dxa"/>
            <w:vAlign w:val="center"/>
          </w:tcPr>
          <w:p w14:paraId="379FD52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52" o:spid="_x0000_s1052" o:spt="100" style="position:absolute;left:0pt;margin-left:50.8pt;margin-top:25.25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A1EB1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50" o:spid="_x0000_s1050" o:spt="100" style="position:absolute;left:0pt;margin-left:31.45pt;margin-top:24.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DD6B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51" o:spid="_x0000_s1051" o:spt="100" style="position:absolute;left:0pt;margin-left:11.35pt;margin-top:23.7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6F32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4FE67E1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FF28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1" w:type="dxa"/>
            <w:vAlign w:val="center"/>
          </w:tcPr>
          <w:p w14:paraId="3767B238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复述练习</w:t>
            </w:r>
          </w:p>
        </w:tc>
        <w:tc>
          <w:tcPr>
            <w:tcW w:w="5550" w:type="dxa"/>
            <w:vAlign w:val="center"/>
          </w:tcPr>
          <w:p w14:paraId="5B045671"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按故事发展的先后顺序，主要信息不遗漏，人物对话要转述。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FAA99E3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55" o:spid="_x0000_s1055" o:spt="100" style="position:absolute;left:0pt;margin-left:51.4pt;margin-top:23.05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5DB0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53" o:spid="_x0000_s1053" o:spt="100" style="position:absolute;left:0pt;margin-left:31.3pt;margin-top:23.4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73759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54" o:spid="_x0000_s1054" o:spt="100" style="position:absolute;left:0pt;margin-left:11.05pt;margin-top:23.4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88B7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6BE8EFEA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5072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1" w:type="dxa"/>
            <w:vAlign w:val="center"/>
          </w:tcPr>
          <w:p w14:paraId="7BCF1D15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思维导图</w:t>
            </w:r>
          </w:p>
        </w:tc>
        <w:tc>
          <w:tcPr>
            <w:tcW w:w="5550" w:type="dxa"/>
            <w:vAlign w:val="center"/>
          </w:tcPr>
          <w:p w14:paraId="7FCEA918">
            <w:pPr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厘清课时间的联系，体现单元语文要素的形成过程。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87737DD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64" o:spid="_x0000_s1064" o:spt="100" style="position:absolute;left:0pt;margin-left:50.95pt;margin-top:20.7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58202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62" o:spid="_x0000_s1062" o:spt="100" style="position:absolute;left:0pt;margin-left:31.6pt;margin-top:19.7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C190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pict>
                <v:shape id="_x0000_s1063" o:spid="_x0000_s1063" o:spt="100" style="position:absolute;left:0pt;margin-left:11.35pt;margin-top:19.7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4392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14:paraId="5450B2FC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</w:tbl>
    <w:p w14:paraId="688BA1D3">
      <w:pPr>
        <w:spacing w:line="560" w:lineRule="exact"/>
        <w:rPr>
          <w:rFonts w:ascii="仿宋" w:hAnsi="仿宋" w:eastAsia="仿宋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Malgun Gothic Semilight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千图马克手写体">
    <w:altName w:val="Microsoft YaHei UI"/>
    <w:panose1 w:val="00000500000000000000"/>
    <w:charset w:val="86"/>
    <w:family w:val="auto"/>
    <w:pitch w:val="default"/>
    <w:sig w:usb0="00000000" w:usb1="00000000" w:usb2="A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hNmU3MDI4OGUyZjk1ZWYyNWY2YWU4ZDQxMGRhYTEifQ=="/>
  </w:docVars>
  <w:rsids>
    <w:rsidRoot w:val="0006546B"/>
    <w:rsid w:val="00004F60"/>
    <w:rsid w:val="0001479A"/>
    <w:rsid w:val="0006546B"/>
    <w:rsid w:val="000D0E5C"/>
    <w:rsid w:val="000F0155"/>
    <w:rsid w:val="0010251F"/>
    <w:rsid w:val="00107A9A"/>
    <w:rsid w:val="00140D0E"/>
    <w:rsid w:val="001619BA"/>
    <w:rsid w:val="0017232F"/>
    <w:rsid w:val="001D5266"/>
    <w:rsid w:val="00215BFE"/>
    <w:rsid w:val="0025755E"/>
    <w:rsid w:val="00300636"/>
    <w:rsid w:val="00313905"/>
    <w:rsid w:val="00351373"/>
    <w:rsid w:val="003965E0"/>
    <w:rsid w:val="003B6357"/>
    <w:rsid w:val="003E5F5B"/>
    <w:rsid w:val="00464420"/>
    <w:rsid w:val="00465664"/>
    <w:rsid w:val="00472B7B"/>
    <w:rsid w:val="00494841"/>
    <w:rsid w:val="0049695F"/>
    <w:rsid w:val="004E2145"/>
    <w:rsid w:val="004E3B7F"/>
    <w:rsid w:val="004F5576"/>
    <w:rsid w:val="005003C4"/>
    <w:rsid w:val="005706FF"/>
    <w:rsid w:val="005916BF"/>
    <w:rsid w:val="005D00B8"/>
    <w:rsid w:val="00656437"/>
    <w:rsid w:val="00662737"/>
    <w:rsid w:val="00697DFB"/>
    <w:rsid w:val="006C5BCA"/>
    <w:rsid w:val="006D28CE"/>
    <w:rsid w:val="006E5109"/>
    <w:rsid w:val="006E6E7E"/>
    <w:rsid w:val="007054C4"/>
    <w:rsid w:val="00725B70"/>
    <w:rsid w:val="00753499"/>
    <w:rsid w:val="00767A3D"/>
    <w:rsid w:val="007F220A"/>
    <w:rsid w:val="00816E36"/>
    <w:rsid w:val="0084685C"/>
    <w:rsid w:val="00852BBD"/>
    <w:rsid w:val="008806FA"/>
    <w:rsid w:val="00895E74"/>
    <w:rsid w:val="008C2645"/>
    <w:rsid w:val="008E2A4C"/>
    <w:rsid w:val="00990379"/>
    <w:rsid w:val="009B5DC4"/>
    <w:rsid w:val="009D7083"/>
    <w:rsid w:val="00A1338F"/>
    <w:rsid w:val="00A41311"/>
    <w:rsid w:val="00AB22C1"/>
    <w:rsid w:val="00AF1F65"/>
    <w:rsid w:val="00B32B16"/>
    <w:rsid w:val="00B46C69"/>
    <w:rsid w:val="00B50024"/>
    <w:rsid w:val="00B5130D"/>
    <w:rsid w:val="00B57269"/>
    <w:rsid w:val="00B7450D"/>
    <w:rsid w:val="00B87A1A"/>
    <w:rsid w:val="00B948C5"/>
    <w:rsid w:val="00BA68B6"/>
    <w:rsid w:val="00C07D2B"/>
    <w:rsid w:val="00C3232D"/>
    <w:rsid w:val="00C3644B"/>
    <w:rsid w:val="00C941ED"/>
    <w:rsid w:val="00CA384D"/>
    <w:rsid w:val="00CC549F"/>
    <w:rsid w:val="00CE4653"/>
    <w:rsid w:val="00D50F44"/>
    <w:rsid w:val="00D51581"/>
    <w:rsid w:val="00D56BCE"/>
    <w:rsid w:val="00D91ED3"/>
    <w:rsid w:val="00DF41B9"/>
    <w:rsid w:val="00DF7669"/>
    <w:rsid w:val="00E11986"/>
    <w:rsid w:val="00E20635"/>
    <w:rsid w:val="00E32696"/>
    <w:rsid w:val="00E40D4A"/>
    <w:rsid w:val="00E6479D"/>
    <w:rsid w:val="00E8446B"/>
    <w:rsid w:val="00E84DF7"/>
    <w:rsid w:val="00E9310A"/>
    <w:rsid w:val="00F032BA"/>
    <w:rsid w:val="00F05184"/>
    <w:rsid w:val="00F354BC"/>
    <w:rsid w:val="00F35A94"/>
    <w:rsid w:val="00F47B42"/>
    <w:rsid w:val="00F71FAE"/>
    <w:rsid w:val="00F77395"/>
    <w:rsid w:val="00F93A40"/>
    <w:rsid w:val="00FD13D5"/>
    <w:rsid w:val="0A7F33CE"/>
    <w:rsid w:val="73F81951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table" w:customStyle="1" w:styleId="13">
    <w:name w:val="网格型1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7"/>
    <customShpInfo spid="_x0000_s1035"/>
    <customShpInfo spid="_x0000_s1036"/>
    <customShpInfo spid="_x0000_s1034"/>
    <customShpInfo spid="_x0000_s1032"/>
    <customShpInfo spid="_x0000_s1033"/>
    <customShpInfo spid="_x0000_s1028"/>
    <customShpInfo spid="_x0000_s1026"/>
    <customShpInfo spid="_x0000_s1027"/>
    <customShpInfo spid="_x0000_s1031"/>
    <customShpInfo spid="_x0000_s1029"/>
    <customShpInfo spid="_x0000_s1030"/>
    <customShpInfo spid="_x0000_s1040"/>
    <customShpInfo spid="_x0000_s1038"/>
    <customShpInfo spid="_x0000_s1039"/>
    <customShpInfo spid="_x0000_s1041"/>
    <customShpInfo spid="_x0000_s1043"/>
    <customShpInfo spid="_x0000_s1042"/>
    <customShpInfo spid="_x0000_s1049"/>
    <customShpInfo spid="_x0000_s1048"/>
    <customShpInfo spid="_x0000_s1047"/>
    <customShpInfo spid="_x0000_s1044"/>
    <customShpInfo spid="_x0000_s1046"/>
    <customShpInfo spid="_x0000_s1045"/>
    <customShpInfo spid="_x0000_s1061"/>
    <customShpInfo spid="_x0000_s1059"/>
    <customShpInfo spid="_x0000_s1060"/>
    <customShpInfo spid="_x0000_s1058"/>
    <customShpInfo spid="_x0000_s1056"/>
    <customShpInfo spid="_x0000_s1057"/>
    <customShpInfo spid="_x0000_s1052"/>
    <customShpInfo spid="_x0000_s1050"/>
    <customShpInfo spid="_x0000_s1051"/>
    <customShpInfo spid="_x0000_s1055"/>
    <customShpInfo spid="_x0000_s1053"/>
    <customShpInfo spid="_x0000_s1054"/>
    <customShpInfo spid="_x0000_s1064"/>
    <customShpInfo spid="_x0000_s1062"/>
    <customShpInfo spid="_x0000_s106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89F1AB-7235-4E1E-AB53-78014FDF7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1218</Words>
  <Characters>1356</Characters>
  <Lines>16</Lines>
  <Paragraphs>4</Paragraphs>
  <TotalTime>309</TotalTime>
  <ScaleCrop>false</ScaleCrop>
  <LinksUpToDate>false</LinksUpToDate>
  <CharactersWithSpaces>1448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seewo</cp:lastModifiedBy>
  <cp:lastPrinted>2024-10-21T04:58:00Z</cp:lastPrinted>
  <dcterms:modified xsi:type="dcterms:W3CDTF">2025-12-25T02:09:21Z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B2ECC12F72D746D7A082D98EA78817E5</vt:lpwstr>
  </property>
  <property fmtid="{D5CDD505-2E9C-101B-9397-08002B2CF9AE}" pid="4" name="KSOTemplateDocerSaveRecord">
    <vt:lpwstr>eyJoZGlkIjoiNjk3MGIzMjJmZTIzMjZiZDRhMTdkMTk3NzJjODVkZWUifQ==</vt:lpwstr>
  </property>
</Properties>
</file>